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6E" w:rsidRDefault="00E1056E" w:rsidP="00E10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 </w:t>
      </w:r>
      <w:r w:rsidR="009A09AC">
        <w:rPr>
          <w:rFonts w:ascii="Times New Roman" w:hAnsi="Times New Roman"/>
          <w:b/>
          <w:sz w:val="28"/>
          <w:szCs w:val="28"/>
        </w:rPr>
        <w:t>АНХИМОВСКОЕ</w:t>
      </w:r>
    </w:p>
    <w:p w:rsidR="00E1056E" w:rsidRDefault="00E1056E" w:rsidP="00E105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056E" w:rsidRDefault="00E1056E" w:rsidP="00E10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056E" w:rsidRDefault="00E1056E" w:rsidP="00E10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E1056E" w:rsidRDefault="00E1056E" w:rsidP="00E10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56E" w:rsidRDefault="00E1056E" w:rsidP="00E10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56E" w:rsidRDefault="00E1056E" w:rsidP="00E105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201</w:t>
      </w:r>
      <w:r w:rsidR="00A65EE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      № ___ </w:t>
      </w:r>
    </w:p>
    <w:p w:rsidR="00E1056E" w:rsidRDefault="00E1056E" w:rsidP="00E10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 w:rsidR="009A09A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9A09AC">
        <w:rPr>
          <w:rFonts w:ascii="Times New Roman" w:hAnsi="Times New Roman"/>
          <w:sz w:val="24"/>
          <w:szCs w:val="24"/>
        </w:rPr>
        <w:t>Б</w:t>
      </w:r>
      <w:proofErr w:type="gramEnd"/>
      <w:r w:rsidR="009A09AC"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E1056E" w:rsidRDefault="00E1056E" w:rsidP="00E1056E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E1056E" w:rsidRDefault="00E1056E" w:rsidP="00E105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CB2A1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9A09AC" w:rsidRDefault="00E1056E" w:rsidP="00E105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</w:p>
    <w:p w:rsidR="00E1056E" w:rsidRDefault="009A09AC" w:rsidP="00E105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Анхимовское от 29</w:t>
      </w:r>
      <w:r w:rsidR="00E1056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E1056E">
        <w:rPr>
          <w:rFonts w:ascii="Times New Roman" w:hAnsi="Times New Roman"/>
          <w:sz w:val="28"/>
          <w:szCs w:val="28"/>
        </w:rPr>
        <w:t xml:space="preserve">.2011 № </w:t>
      </w:r>
      <w:r>
        <w:rPr>
          <w:rFonts w:ascii="Times New Roman" w:hAnsi="Times New Roman"/>
          <w:sz w:val="28"/>
          <w:szCs w:val="28"/>
        </w:rPr>
        <w:t>125</w:t>
      </w:r>
    </w:p>
    <w:p w:rsidR="00E1056E" w:rsidRDefault="00E1056E" w:rsidP="00E10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56E" w:rsidRDefault="00E1056E" w:rsidP="00E10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56E" w:rsidRDefault="00E1056E" w:rsidP="00E1056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письмо </w:t>
      </w:r>
      <w:r w:rsidR="000E083E">
        <w:rPr>
          <w:rFonts w:ascii="Times New Roman" w:hAnsi="Times New Roman"/>
          <w:sz w:val="28"/>
          <w:szCs w:val="28"/>
        </w:rPr>
        <w:t xml:space="preserve">Департамента государственного управления и кадровой политики </w:t>
      </w:r>
      <w:r>
        <w:rPr>
          <w:rFonts w:ascii="Times New Roman" w:hAnsi="Times New Roman"/>
          <w:sz w:val="28"/>
          <w:szCs w:val="28"/>
        </w:rPr>
        <w:t xml:space="preserve">Вологодской области от 22 ноября 2019 года № 25-4906/19 о направлении информации,  </w:t>
      </w:r>
      <w:r>
        <w:rPr>
          <w:rFonts w:ascii="Times New Roman" w:hAnsi="Times New Roman"/>
          <w:b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056E" w:rsidRDefault="00E1056E" w:rsidP="00E1056E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8A6B95" w:rsidRDefault="008A6B95" w:rsidP="00E1056E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 администрации сельского поселения Анхимовское и урегулированию конфликта интересов, утвержденное постановлением администрации сельского поселения Анхимовское от 29 декабря 2011 года № 125 «О комиссии по соблюдению требований к служебному поведению муниципальных служащих администрации сельского поселения Анхимовское и урегулированию конфликта интересов» изменение, дополнив подпунктом 3.7.6 следующего содержания:</w:t>
      </w:r>
      <w:proofErr w:type="gramEnd"/>
    </w:p>
    <w:p w:rsidR="008A6B95" w:rsidRDefault="008A6B95" w:rsidP="008A6B9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17.6. Мотивированные заключения, предусмотренные </w:t>
      </w:r>
      <w:r w:rsidR="00031114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hyperlink r:id="rId5" w:history="1">
        <w:r w:rsidRPr="008A6B95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3.7.1</w:t>
        </w:r>
      </w:hyperlink>
      <w:r w:rsidRPr="008A6B9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6" w:history="1">
        <w:r w:rsidRPr="008A6B95">
          <w:rPr>
            <w:rFonts w:ascii="Times New Roman" w:eastAsiaTheme="minorHAnsi" w:hAnsi="Times New Roman"/>
            <w:sz w:val="28"/>
            <w:szCs w:val="28"/>
            <w:lang w:eastAsia="en-US"/>
          </w:rPr>
          <w:t>3.7.3</w:t>
        </w:r>
      </w:hyperlink>
      <w:r w:rsidRPr="008A6B95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7" w:history="1">
        <w:r w:rsidRPr="008A6B95">
          <w:rPr>
            <w:rFonts w:ascii="Times New Roman" w:eastAsiaTheme="minorHAnsi" w:hAnsi="Times New Roman"/>
            <w:sz w:val="28"/>
            <w:szCs w:val="28"/>
            <w:lang w:eastAsia="en-US"/>
          </w:rPr>
          <w:t>3.7.4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должны содержать:</w:t>
      </w:r>
    </w:p>
    <w:p w:rsidR="008A6B95" w:rsidRDefault="008A6B95" w:rsidP="008A6B9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hyperlink r:id="rId8" w:history="1">
        <w:r w:rsidRPr="008A6B95">
          <w:rPr>
            <w:rFonts w:ascii="Times New Roman" w:eastAsiaTheme="minorHAnsi" w:hAnsi="Times New Roman"/>
            <w:sz w:val="28"/>
            <w:szCs w:val="28"/>
            <w:lang w:eastAsia="en-US"/>
          </w:rPr>
          <w:t>абзацах втором</w:t>
        </w:r>
      </w:hyperlink>
      <w:r w:rsidRPr="008A6B95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9" w:history="1">
        <w:r w:rsidRPr="008A6B95">
          <w:rPr>
            <w:rFonts w:ascii="Times New Roman" w:eastAsiaTheme="minorHAnsi" w:hAnsi="Times New Roman"/>
            <w:sz w:val="28"/>
            <w:szCs w:val="28"/>
            <w:lang w:eastAsia="en-US"/>
          </w:rPr>
          <w:t>пятом подпункта "б"</w:t>
        </w:r>
      </w:hyperlink>
      <w:r w:rsidRPr="008A6B95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0" w:history="1">
        <w:r w:rsidRPr="008A6B95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подпункте "</w:t>
        </w:r>
        <w:proofErr w:type="spellStart"/>
        <w:r w:rsidRPr="008A6B95">
          <w:rPr>
            <w:rFonts w:ascii="Times New Roman" w:eastAsiaTheme="minorHAnsi" w:hAnsi="Times New Roman"/>
            <w:sz w:val="28"/>
            <w:szCs w:val="28"/>
            <w:lang w:eastAsia="en-US"/>
          </w:rPr>
          <w:t>д</w:t>
        </w:r>
        <w:proofErr w:type="spellEnd"/>
        <w:r w:rsidRPr="008A6B95">
          <w:rPr>
            <w:rFonts w:ascii="Times New Roman" w:eastAsiaTheme="minorHAnsi" w:hAnsi="Times New Roman"/>
            <w:sz w:val="28"/>
            <w:szCs w:val="28"/>
            <w:lang w:eastAsia="en-US"/>
          </w:rPr>
          <w:t>" пункта 3.6</w:t>
        </w:r>
      </w:hyperlink>
      <w:r w:rsidRPr="008A6B9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настоящего Положения;</w:t>
      </w:r>
    </w:p>
    <w:p w:rsidR="008A6B95" w:rsidRDefault="008A6B95" w:rsidP="008A6B9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A6B95" w:rsidRPr="008A6B95" w:rsidRDefault="008A6B95" w:rsidP="008A6B9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1" w:history="1">
        <w:r w:rsidRPr="00031114">
          <w:rPr>
            <w:rFonts w:ascii="Times New Roman" w:eastAsiaTheme="minorHAnsi" w:hAnsi="Times New Roman"/>
            <w:sz w:val="28"/>
            <w:szCs w:val="28"/>
            <w:lang w:eastAsia="en-US"/>
          </w:rPr>
          <w:t>абзацах втором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2" w:history="1">
        <w:r w:rsidRPr="00031114">
          <w:rPr>
            <w:rFonts w:ascii="Times New Roman" w:eastAsiaTheme="minorHAnsi" w:hAnsi="Times New Roman"/>
            <w:sz w:val="28"/>
            <w:szCs w:val="28"/>
            <w:lang w:eastAsia="en-US"/>
          </w:rPr>
          <w:t>пятом подпункта "б"</w:t>
        </w:r>
      </w:hyperlink>
      <w:r w:rsidRPr="00031114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3" w:history="1">
        <w:r w:rsidRPr="00031114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подпункте "</w:t>
        </w:r>
        <w:proofErr w:type="spellStart"/>
        <w:r w:rsidRPr="00031114">
          <w:rPr>
            <w:rFonts w:ascii="Times New Roman" w:eastAsiaTheme="minorHAnsi" w:hAnsi="Times New Roman"/>
            <w:sz w:val="28"/>
            <w:szCs w:val="28"/>
            <w:lang w:eastAsia="en-US"/>
          </w:rPr>
          <w:t>д</w:t>
        </w:r>
        <w:proofErr w:type="spellEnd"/>
        <w:r w:rsidRPr="0003111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" пункта </w:t>
        </w:r>
        <w:r w:rsidR="00031114" w:rsidRPr="00031114">
          <w:rPr>
            <w:rFonts w:ascii="Times New Roman" w:eastAsiaTheme="minorHAnsi" w:hAnsi="Times New Roman"/>
            <w:sz w:val="28"/>
            <w:szCs w:val="28"/>
            <w:lang w:eastAsia="en-US"/>
          </w:rPr>
          <w:t>3.</w:t>
        </w:r>
        <w:r w:rsidRPr="00031114">
          <w:rPr>
            <w:rFonts w:ascii="Times New Roman" w:eastAsiaTheme="minorHAnsi" w:hAnsi="Times New Roman"/>
            <w:sz w:val="28"/>
            <w:szCs w:val="28"/>
            <w:lang w:eastAsia="en-US"/>
          </w:rPr>
          <w:t>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r:id="rId14" w:history="1">
        <w:r w:rsidRPr="002114E2">
          <w:rPr>
            <w:rFonts w:ascii="Times New Roman" w:eastAsiaTheme="minorHAnsi" w:hAnsi="Times New Roman"/>
            <w:sz w:val="28"/>
            <w:szCs w:val="28"/>
            <w:lang w:eastAsia="en-US"/>
          </w:rPr>
          <w:t>пункт</w:t>
        </w:r>
        <w:r w:rsidR="00031114" w:rsidRPr="002114E2">
          <w:rPr>
            <w:rFonts w:ascii="Times New Roman" w:eastAsiaTheme="minorHAnsi" w:hAnsi="Times New Roman"/>
            <w:sz w:val="28"/>
            <w:szCs w:val="28"/>
            <w:lang w:eastAsia="en-US"/>
          </w:rPr>
          <w:t>ом</w:t>
        </w:r>
        <w:r w:rsidRPr="002114E2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="00031114" w:rsidRPr="002114E2">
          <w:rPr>
            <w:rFonts w:ascii="Times New Roman" w:eastAsiaTheme="minorHAnsi" w:hAnsi="Times New Roman"/>
            <w:sz w:val="28"/>
            <w:szCs w:val="28"/>
            <w:lang w:eastAsia="en-US"/>
          </w:rPr>
          <w:t>3.14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3111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подпунктами </w:t>
      </w:r>
      <w:hyperlink r:id="rId15" w:history="1">
        <w:r w:rsidR="00031114" w:rsidRPr="002114E2">
          <w:rPr>
            <w:rFonts w:ascii="Times New Roman" w:eastAsiaTheme="minorHAnsi" w:hAnsi="Times New Roman"/>
            <w:sz w:val="28"/>
            <w:szCs w:val="28"/>
            <w:lang w:eastAsia="en-US"/>
          </w:rPr>
          <w:t>3.15.3</w:t>
        </w:r>
      </w:hyperlink>
      <w:r w:rsidR="00031114" w:rsidRPr="002114E2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Pr="002114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6" w:history="1">
        <w:r w:rsidR="00031114" w:rsidRPr="002114E2">
          <w:rPr>
            <w:rFonts w:ascii="Times New Roman" w:eastAsiaTheme="minorHAnsi" w:hAnsi="Times New Roman"/>
            <w:sz w:val="28"/>
            <w:szCs w:val="28"/>
            <w:lang w:eastAsia="en-US"/>
          </w:rPr>
          <w:t>3.16.1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 или иного решения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9A09AC" w:rsidRDefault="00E1056E" w:rsidP="00E1056E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Состав комиссии по соблюдению требований к служебному поведению муниципальных служащих </w:t>
      </w:r>
      <w:r w:rsidR="009A09A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A09AC">
        <w:rPr>
          <w:rFonts w:ascii="Times New Roman" w:hAnsi="Times New Roman"/>
          <w:sz w:val="28"/>
          <w:szCs w:val="28"/>
        </w:rPr>
        <w:lastRenderedPageBreak/>
        <w:t>Анхимовское</w:t>
      </w:r>
      <w:r>
        <w:rPr>
          <w:rFonts w:ascii="Times New Roman" w:hAnsi="Times New Roman"/>
          <w:sz w:val="28"/>
          <w:szCs w:val="28"/>
        </w:rPr>
        <w:t xml:space="preserve"> и урегулированию конфликта интересов, утвержденный </w:t>
      </w:r>
      <w:r w:rsidR="00751E98">
        <w:rPr>
          <w:rFonts w:ascii="Times New Roman" w:hAnsi="Times New Roman"/>
          <w:sz w:val="28"/>
          <w:szCs w:val="28"/>
        </w:rPr>
        <w:t xml:space="preserve">указанным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9A09AC">
        <w:rPr>
          <w:rFonts w:ascii="Times New Roman" w:hAnsi="Times New Roman"/>
          <w:sz w:val="28"/>
          <w:szCs w:val="28"/>
        </w:rPr>
        <w:t>изменени</w:t>
      </w:r>
      <w:r w:rsidR="00FC3DDB">
        <w:rPr>
          <w:rFonts w:ascii="Times New Roman" w:hAnsi="Times New Roman"/>
          <w:sz w:val="28"/>
          <w:szCs w:val="28"/>
        </w:rPr>
        <w:t>е, изложив его в следующей редакции</w:t>
      </w:r>
      <w:r w:rsidR="009A09A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3DDB" w:rsidRDefault="00FC3DDB" w:rsidP="00FC3DDB">
      <w:pPr>
        <w:pStyle w:val="ConsPlusTitle"/>
        <w:spacing w:line="276" w:lineRule="auto"/>
        <w:ind w:left="360"/>
        <w:jc w:val="right"/>
        <w:outlineLvl w:val="0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«Утвержден </w:t>
      </w:r>
    </w:p>
    <w:p w:rsidR="00FC3DDB" w:rsidRDefault="00FC3DDB" w:rsidP="00FC3DDB">
      <w:pPr>
        <w:pStyle w:val="ConsPlusTitle"/>
        <w:spacing w:line="276" w:lineRule="auto"/>
        <w:ind w:left="360"/>
        <w:jc w:val="right"/>
        <w:outlineLvl w:val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постановлением администрации </w:t>
      </w:r>
    </w:p>
    <w:p w:rsidR="00FC3DDB" w:rsidRDefault="00FC3DDB" w:rsidP="00FC3DDB">
      <w:pPr>
        <w:pStyle w:val="ConsPlusTitle"/>
        <w:spacing w:line="276" w:lineRule="auto"/>
        <w:ind w:left="360"/>
        <w:jc w:val="right"/>
        <w:outlineLvl w:val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сельского поселения Анхимовское</w:t>
      </w:r>
    </w:p>
    <w:p w:rsidR="00FC3DDB" w:rsidRDefault="00FC3DDB" w:rsidP="00FC3DDB">
      <w:pPr>
        <w:pStyle w:val="ConsPlusTitle"/>
        <w:spacing w:line="276" w:lineRule="auto"/>
        <w:ind w:left="360"/>
        <w:jc w:val="right"/>
        <w:outlineLvl w:val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 29 декабря 2011 года № 125</w:t>
      </w:r>
    </w:p>
    <w:p w:rsidR="00FC3DDB" w:rsidRDefault="00FC3DDB" w:rsidP="00FC3DDB">
      <w:pPr>
        <w:pStyle w:val="ConsPlusTitle"/>
        <w:spacing w:line="276" w:lineRule="auto"/>
        <w:ind w:left="360"/>
        <w:jc w:val="both"/>
        <w:outlineLvl w:val="0"/>
        <w:rPr>
          <w:b w:val="0"/>
          <w:bCs/>
          <w:sz w:val="28"/>
          <w:szCs w:val="28"/>
        </w:rPr>
      </w:pPr>
    </w:p>
    <w:p w:rsidR="00FC3DDB" w:rsidRDefault="009F4545" w:rsidP="001E61A7">
      <w:pPr>
        <w:pStyle w:val="ConsPlusTitle"/>
        <w:spacing w:line="276" w:lineRule="auto"/>
        <w:ind w:firstLine="426"/>
        <w:jc w:val="center"/>
        <w:outlineLvl w:val="0"/>
        <w:rPr>
          <w:b w:val="0"/>
          <w:bCs/>
          <w:sz w:val="28"/>
          <w:szCs w:val="28"/>
        </w:rPr>
      </w:pPr>
      <w:hyperlink r:id="rId17" w:history="1">
        <w:r w:rsidR="00FC3DDB" w:rsidRPr="00FC3DDB">
          <w:rPr>
            <w:rStyle w:val="a3"/>
            <w:b w:val="0"/>
            <w:bCs/>
            <w:color w:val="auto"/>
            <w:sz w:val="28"/>
            <w:szCs w:val="28"/>
            <w:u w:val="none"/>
          </w:rPr>
          <w:t>Состав</w:t>
        </w:r>
      </w:hyperlink>
      <w:r w:rsidR="00FC3DDB" w:rsidRPr="00FC3DDB">
        <w:rPr>
          <w:b w:val="0"/>
          <w:bCs/>
          <w:sz w:val="28"/>
          <w:szCs w:val="28"/>
        </w:rPr>
        <w:t xml:space="preserve"> </w:t>
      </w:r>
      <w:r w:rsidR="00FC3DDB">
        <w:rPr>
          <w:b w:val="0"/>
          <w:bCs/>
          <w:sz w:val="28"/>
          <w:szCs w:val="28"/>
        </w:rPr>
        <w:t xml:space="preserve">комиссии по соблюдению требований </w:t>
      </w:r>
      <w:proofErr w:type="gramStart"/>
      <w:r w:rsidR="00FC3DDB">
        <w:rPr>
          <w:b w:val="0"/>
          <w:bCs/>
          <w:sz w:val="28"/>
          <w:szCs w:val="28"/>
        </w:rPr>
        <w:t>к</w:t>
      </w:r>
      <w:proofErr w:type="gramEnd"/>
      <w:r w:rsidR="00FC3DDB">
        <w:rPr>
          <w:b w:val="0"/>
          <w:bCs/>
          <w:sz w:val="28"/>
          <w:szCs w:val="28"/>
        </w:rPr>
        <w:t xml:space="preserve"> служебному</w:t>
      </w:r>
    </w:p>
    <w:p w:rsidR="00FC3DDB" w:rsidRDefault="00FC3DDB" w:rsidP="001E61A7">
      <w:pPr>
        <w:pStyle w:val="ConsPlusTitle"/>
        <w:spacing w:line="276" w:lineRule="auto"/>
        <w:ind w:firstLine="426"/>
        <w:jc w:val="center"/>
        <w:outlineLvl w:val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поведению муниципальных служащих администрации сельского поселения Анхимовское</w:t>
      </w:r>
      <w:r>
        <w:rPr>
          <w:b w:val="0"/>
          <w:bCs/>
          <w:color w:val="FF0000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и урегулированию конфликта интересов</w:t>
      </w:r>
    </w:p>
    <w:p w:rsidR="00FC3DDB" w:rsidRPr="00FC3DDB" w:rsidRDefault="00FC3DDB" w:rsidP="00FC3DD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C3DDB" w:rsidRPr="00FC3DDB" w:rsidRDefault="00FC3DDB" w:rsidP="001E61A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C3DDB">
        <w:rPr>
          <w:rFonts w:ascii="Times New Roman" w:hAnsi="Times New Roman"/>
          <w:sz w:val="28"/>
          <w:szCs w:val="28"/>
        </w:rPr>
        <w:t xml:space="preserve">Иванова С.Б. – заместитель Главы </w:t>
      </w:r>
      <w:r>
        <w:rPr>
          <w:rFonts w:ascii="Times New Roman" w:hAnsi="Times New Roman"/>
          <w:sz w:val="28"/>
          <w:szCs w:val="28"/>
        </w:rPr>
        <w:t>сельского поселения Анхимовское</w:t>
      </w:r>
      <w:r w:rsidRPr="00FC3DDB">
        <w:rPr>
          <w:rFonts w:ascii="Times New Roman" w:hAnsi="Times New Roman"/>
          <w:sz w:val="28"/>
          <w:szCs w:val="28"/>
        </w:rPr>
        <w:t>, председатель комиссии;</w:t>
      </w:r>
    </w:p>
    <w:p w:rsidR="00FC3DDB" w:rsidRPr="00FC3DDB" w:rsidRDefault="00FC3DDB" w:rsidP="001E6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DDB">
        <w:rPr>
          <w:rFonts w:ascii="Times New Roman" w:hAnsi="Times New Roman"/>
          <w:sz w:val="28"/>
          <w:szCs w:val="28"/>
        </w:rPr>
        <w:t>Ручьева</w:t>
      </w:r>
      <w:proofErr w:type="spellEnd"/>
      <w:r w:rsidRPr="00FC3DDB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DDB">
        <w:rPr>
          <w:rFonts w:ascii="Times New Roman" w:hAnsi="Times New Roman"/>
          <w:sz w:val="28"/>
          <w:szCs w:val="28"/>
        </w:rPr>
        <w:t xml:space="preserve">– </w:t>
      </w:r>
      <w:r w:rsidR="00A04AE3">
        <w:rPr>
          <w:rFonts w:ascii="Times New Roman" w:hAnsi="Times New Roman"/>
          <w:sz w:val="28"/>
          <w:szCs w:val="28"/>
        </w:rPr>
        <w:t>г</w:t>
      </w:r>
      <w:r w:rsidRPr="00FC3DDB">
        <w:rPr>
          <w:rFonts w:ascii="Times New Roman" w:hAnsi="Times New Roman"/>
          <w:sz w:val="28"/>
          <w:szCs w:val="28"/>
        </w:rPr>
        <w:t>лавный специалист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Анхимовское</w:t>
      </w:r>
      <w:r w:rsidRPr="00FC3DDB">
        <w:rPr>
          <w:rFonts w:ascii="Times New Roman" w:hAnsi="Times New Roman"/>
          <w:sz w:val="28"/>
          <w:szCs w:val="28"/>
        </w:rPr>
        <w:t>, заместитель председателя комиссии</w:t>
      </w:r>
      <w:r>
        <w:rPr>
          <w:rFonts w:ascii="Times New Roman" w:hAnsi="Times New Roman"/>
          <w:sz w:val="28"/>
          <w:szCs w:val="28"/>
        </w:rPr>
        <w:t xml:space="preserve"> с исполнением функций секретаря комиссии</w:t>
      </w:r>
      <w:r w:rsidRPr="00FC3DDB">
        <w:rPr>
          <w:rFonts w:ascii="Times New Roman" w:hAnsi="Times New Roman"/>
          <w:sz w:val="28"/>
          <w:szCs w:val="28"/>
        </w:rPr>
        <w:t>;</w:t>
      </w:r>
    </w:p>
    <w:p w:rsidR="00FC3DDB" w:rsidRPr="00FC3DDB" w:rsidRDefault="00FC3DDB" w:rsidP="00FC3DD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C3DDB" w:rsidRPr="00FC3DDB" w:rsidRDefault="00FC3DDB" w:rsidP="001E6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C3DDB">
        <w:rPr>
          <w:rFonts w:ascii="Times New Roman" w:hAnsi="Times New Roman"/>
          <w:sz w:val="28"/>
          <w:szCs w:val="28"/>
        </w:rPr>
        <w:t>Члены комиссии:</w:t>
      </w:r>
    </w:p>
    <w:p w:rsidR="00FC3DDB" w:rsidRPr="00FC3DDB" w:rsidRDefault="00FC3DDB" w:rsidP="001E61A7">
      <w:pPr>
        <w:pStyle w:val="a4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3DDB">
        <w:rPr>
          <w:rFonts w:ascii="Times New Roman" w:hAnsi="Times New Roman"/>
          <w:sz w:val="28"/>
          <w:szCs w:val="28"/>
        </w:rPr>
        <w:t>-   Дятлова Л.П. – депутат Совета сельского поселения Анхимовское*;</w:t>
      </w:r>
    </w:p>
    <w:p w:rsidR="00FC3DDB" w:rsidRPr="00FC3DDB" w:rsidRDefault="00FC3DDB" w:rsidP="001E6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C3DDB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FC3DDB">
        <w:rPr>
          <w:rFonts w:ascii="Times New Roman" w:hAnsi="Times New Roman"/>
          <w:sz w:val="28"/>
          <w:szCs w:val="28"/>
        </w:rPr>
        <w:t>Мокейкова</w:t>
      </w:r>
      <w:proofErr w:type="spellEnd"/>
      <w:r w:rsidRPr="00FC3DDB">
        <w:rPr>
          <w:rFonts w:ascii="Times New Roman" w:hAnsi="Times New Roman"/>
          <w:sz w:val="28"/>
          <w:szCs w:val="28"/>
        </w:rPr>
        <w:t xml:space="preserve"> Н.В</w:t>
      </w:r>
      <w:r w:rsidR="009747DF">
        <w:rPr>
          <w:rFonts w:ascii="Times New Roman" w:hAnsi="Times New Roman"/>
          <w:sz w:val="28"/>
          <w:szCs w:val="28"/>
        </w:rPr>
        <w:t>.</w:t>
      </w:r>
      <w:r w:rsidRPr="00FC3DDB">
        <w:rPr>
          <w:rFonts w:ascii="Times New Roman" w:hAnsi="Times New Roman"/>
          <w:sz w:val="28"/>
          <w:szCs w:val="28"/>
        </w:rPr>
        <w:t xml:space="preserve"> - депутат Совета сельского поселения Анхимовское *;</w:t>
      </w:r>
    </w:p>
    <w:p w:rsidR="00FC3DDB" w:rsidRPr="00FC3DDB" w:rsidRDefault="00FC3DDB" w:rsidP="001E6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C3DDB">
        <w:rPr>
          <w:rFonts w:ascii="Times New Roman" w:hAnsi="Times New Roman"/>
          <w:sz w:val="28"/>
          <w:szCs w:val="28"/>
        </w:rPr>
        <w:t xml:space="preserve">- </w:t>
      </w:r>
      <w:r w:rsidR="001E61A7">
        <w:rPr>
          <w:rFonts w:ascii="Times New Roman" w:hAnsi="Times New Roman"/>
          <w:sz w:val="28"/>
          <w:szCs w:val="28"/>
        </w:rPr>
        <w:t xml:space="preserve">представитель </w:t>
      </w:r>
      <w:proofErr w:type="gramStart"/>
      <w:r w:rsidR="001E61A7">
        <w:rPr>
          <w:rFonts w:ascii="Times New Roman" w:hAnsi="Times New Roman"/>
          <w:sz w:val="28"/>
          <w:szCs w:val="28"/>
        </w:rPr>
        <w:t>Администрации Губернатора области Правительства области</w:t>
      </w:r>
      <w:proofErr w:type="gramEnd"/>
      <w:r w:rsidRPr="00FC3DDB">
        <w:rPr>
          <w:rFonts w:ascii="Times New Roman" w:hAnsi="Times New Roman"/>
          <w:sz w:val="28"/>
          <w:szCs w:val="28"/>
        </w:rPr>
        <w:t>*</w:t>
      </w:r>
      <w:r w:rsidR="00881D89">
        <w:rPr>
          <w:rFonts w:ascii="Times New Roman" w:hAnsi="Times New Roman"/>
          <w:sz w:val="28"/>
          <w:szCs w:val="28"/>
        </w:rPr>
        <w:t>;</w:t>
      </w:r>
    </w:p>
    <w:p w:rsidR="00FC3DDB" w:rsidRDefault="00FC3DDB" w:rsidP="001E6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C3DDB">
        <w:rPr>
          <w:rFonts w:ascii="Times New Roman" w:hAnsi="Times New Roman"/>
          <w:sz w:val="28"/>
          <w:szCs w:val="28"/>
        </w:rPr>
        <w:t>- независимый эксперт (по запросу)*</w:t>
      </w:r>
    </w:p>
    <w:p w:rsidR="001E61A7" w:rsidRPr="00FC3DDB" w:rsidRDefault="001E61A7" w:rsidP="001E6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C3DDB" w:rsidRPr="00FC3DDB" w:rsidRDefault="00FC3DDB" w:rsidP="001E6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C3DDB">
        <w:rPr>
          <w:rFonts w:ascii="Times New Roman" w:hAnsi="Times New Roman"/>
          <w:sz w:val="28"/>
          <w:szCs w:val="28"/>
        </w:rPr>
        <w:t>* - по согласованию</w:t>
      </w:r>
      <w:proofErr w:type="gramStart"/>
      <w:r w:rsidRPr="00FC3DDB">
        <w:rPr>
          <w:rFonts w:ascii="Times New Roman" w:hAnsi="Times New Roman"/>
          <w:sz w:val="28"/>
          <w:szCs w:val="28"/>
        </w:rPr>
        <w:t>.».</w:t>
      </w:r>
      <w:proofErr w:type="gramEnd"/>
    </w:p>
    <w:p w:rsidR="009A09AC" w:rsidRDefault="009A09AC" w:rsidP="001E61A7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</w:t>
      </w:r>
      <w:r w:rsidR="001E2B1B">
        <w:rPr>
          <w:rFonts w:ascii="Times New Roman" w:hAnsi="Times New Roman"/>
          <w:sz w:val="28"/>
          <w:szCs w:val="28"/>
        </w:rPr>
        <w:t>силу</w:t>
      </w:r>
      <w:r w:rsidR="00FC3DDB">
        <w:rPr>
          <w:rFonts w:ascii="Times New Roman" w:hAnsi="Times New Roman"/>
          <w:sz w:val="28"/>
          <w:szCs w:val="28"/>
        </w:rPr>
        <w:t>:</w:t>
      </w:r>
    </w:p>
    <w:p w:rsidR="00695EC2" w:rsidRDefault="00FC3DDB" w:rsidP="001E61A7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Анхимовское </w:t>
      </w:r>
      <w:r w:rsidR="001E2B1B">
        <w:rPr>
          <w:rFonts w:ascii="Times New Roman" w:hAnsi="Times New Roman"/>
          <w:sz w:val="28"/>
          <w:szCs w:val="28"/>
        </w:rPr>
        <w:t>от 18.09.2014 № 99 «</w:t>
      </w:r>
      <w:r w:rsidR="00E8735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695EC2">
        <w:rPr>
          <w:rFonts w:ascii="Times New Roman" w:hAnsi="Times New Roman"/>
          <w:sz w:val="28"/>
          <w:szCs w:val="28"/>
        </w:rPr>
        <w:t>сельского поселения Анхимовское № 125 от 29.12.2011»;</w:t>
      </w:r>
    </w:p>
    <w:p w:rsidR="00695EC2" w:rsidRDefault="00FC3DDB" w:rsidP="001E61A7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Анхимовское </w:t>
      </w:r>
      <w:r w:rsidR="00695EC2">
        <w:rPr>
          <w:rFonts w:ascii="Times New Roman" w:hAnsi="Times New Roman"/>
          <w:sz w:val="28"/>
          <w:szCs w:val="28"/>
        </w:rPr>
        <w:t>от 08.08.2016 № 73 «О внесении изменений в постановление Администрации сельского поселения Анхимовское от 29.12.2011 № 125»</w:t>
      </w:r>
      <w:r>
        <w:rPr>
          <w:rFonts w:ascii="Times New Roman" w:hAnsi="Times New Roman"/>
          <w:sz w:val="28"/>
          <w:szCs w:val="28"/>
        </w:rPr>
        <w:t>;</w:t>
      </w:r>
    </w:p>
    <w:p w:rsidR="00FC3DDB" w:rsidRPr="00695EC2" w:rsidRDefault="00FC3DDB" w:rsidP="001E61A7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постановления администрации сельского поселения Анхимовское от 26.04.2017 № 25 «О внесении изменений в постановление администрации сельского поселения Анхимовское от 29.12.2011 № 125».</w:t>
      </w:r>
    </w:p>
    <w:p w:rsidR="00E1056E" w:rsidRDefault="00E1056E" w:rsidP="001E61A7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6E3AEF">
        <w:rPr>
          <w:rFonts w:ascii="Times New Roman" w:hAnsi="Times New Roman"/>
          <w:sz w:val="28"/>
          <w:szCs w:val="28"/>
        </w:rPr>
        <w:t>, но не ранее 15 января 2020 года</w:t>
      </w:r>
      <w:r>
        <w:rPr>
          <w:rFonts w:ascii="Times New Roman" w:hAnsi="Times New Roman"/>
          <w:sz w:val="28"/>
          <w:szCs w:val="28"/>
        </w:rPr>
        <w:t>.</w:t>
      </w:r>
    </w:p>
    <w:p w:rsidR="00E1056E" w:rsidRDefault="00E1056E" w:rsidP="00E105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56E" w:rsidRDefault="00E1056E" w:rsidP="00E105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56E" w:rsidRDefault="00E1056E" w:rsidP="00751E9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        </w:t>
      </w:r>
      <w:r w:rsidR="00356158">
        <w:rPr>
          <w:rFonts w:ascii="Times New Roman" w:hAnsi="Times New Roman"/>
          <w:sz w:val="28"/>
          <w:szCs w:val="28"/>
        </w:rPr>
        <w:t>Р.Б.Орлова</w:t>
      </w:r>
    </w:p>
    <w:p w:rsidR="00F042B4" w:rsidRDefault="00F042B4"/>
    <w:sectPr w:rsidR="00F042B4" w:rsidSect="00751E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541"/>
    <w:multiLevelType w:val="hybridMultilevel"/>
    <w:tmpl w:val="F404F524"/>
    <w:lvl w:ilvl="0" w:tplc="04D6E5F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35ABA"/>
    <w:multiLevelType w:val="hybridMultilevel"/>
    <w:tmpl w:val="7E121EEE"/>
    <w:lvl w:ilvl="0" w:tplc="53C076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056E"/>
    <w:rsid w:val="00031114"/>
    <w:rsid w:val="000E083E"/>
    <w:rsid w:val="0015070A"/>
    <w:rsid w:val="001E2B1B"/>
    <w:rsid w:val="001E61A7"/>
    <w:rsid w:val="002114E2"/>
    <w:rsid w:val="0030169A"/>
    <w:rsid w:val="00320463"/>
    <w:rsid w:val="00326BF9"/>
    <w:rsid w:val="00356158"/>
    <w:rsid w:val="003913F2"/>
    <w:rsid w:val="003E41BB"/>
    <w:rsid w:val="00492DF1"/>
    <w:rsid w:val="004C443A"/>
    <w:rsid w:val="0051171C"/>
    <w:rsid w:val="0051578F"/>
    <w:rsid w:val="005C4558"/>
    <w:rsid w:val="00611A76"/>
    <w:rsid w:val="00695EC2"/>
    <w:rsid w:val="006B4BF2"/>
    <w:rsid w:val="006B5ED7"/>
    <w:rsid w:val="006E3AEF"/>
    <w:rsid w:val="006E7132"/>
    <w:rsid w:val="00751E98"/>
    <w:rsid w:val="0075561C"/>
    <w:rsid w:val="00784390"/>
    <w:rsid w:val="00862BC8"/>
    <w:rsid w:val="00881D89"/>
    <w:rsid w:val="008A6B95"/>
    <w:rsid w:val="009747DF"/>
    <w:rsid w:val="00993CC4"/>
    <w:rsid w:val="009A09AC"/>
    <w:rsid w:val="009F4545"/>
    <w:rsid w:val="00A04AE3"/>
    <w:rsid w:val="00A65EE4"/>
    <w:rsid w:val="00B82C42"/>
    <w:rsid w:val="00B83C2D"/>
    <w:rsid w:val="00CB2A17"/>
    <w:rsid w:val="00D35EBE"/>
    <w:rsid w:val="00E1056E"/>
    <w:rsid w:val="00E77A9C"/>
    <w:rsid w:val="00E87352"/>
    <w:rsid w:val="00F042B4"/>
    <w:rsid w:val="00F07A74"/>
    <w:rsid w:val="00F9440E"/>
    <w:rsid w:val="00FC3DDB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056E"/>
    <w:pPr>
      <w:ind w:left="720"/>
      <w:contextualSpacing/>
    </w:pPr>
  </w:style>
  <w:style w:type="paragraph" w:customStyle="1" w:styleId="ConsPlusTitle">
    <w:name w:val="ConsPlusTitle"/>
    <w:uiPriority w:val="99"/>
    <w:rsid w:val="00E10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10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6125CC04B93A9673E2FB6A4A9364D7E37A177F5B3F74BE8E57701309E78085CE395F9CFE20AAA378888E2B801933E61238C46F4A42F1751fBL" TargetMode="External"/><Relationship Id="rId13" Type="http://schemas.openxmlformats.org/officeDocument/2006/relationships/hyperlink" Target="consultantplus://offline/ref=11D6125CC04B93A9673E2FB6A4A9364D7E37A177F5B3F74BE8E57701309E78085CE395F9CFE20BA6348888E2B801933E61238C46F4A42F1751fB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D6125CC04B93A9673E2FB6A4A9364D7E37A177F5B3F74BE8E57701309E78085CE395F9CFE20BA7348888E2B801933E61238C46F4A42F1751fBL" TargetMode="External"/><Relationship Id="rId12" Type="http://schemas.openxmlformats.org/officeDocument/2006/relationships/hyperlink" Target="consultantplus://offline/ref=11D6125CC04B93A9673E2FB6A4A9364D7E37A177F5B3F74BE8E57701309E78085CE395F9CFE20BA7318888E2B801933E61238C46F4A42F1751fBL" TargetMode="External"/><Relationship Id="rId17" Type="http://schemas.openxmlformats.org/officeDocument/2006/relationships/hyperlink" Target="consultantplus://offline/main?base=RLAW095;n=68237;fld=134;dst=10007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D6125CC04B93A9673E2FB6A4A9364D7E37A177F5B3F74BE8E57701309E78085CE395F9CFE20BA7308888E2B801933E61238C46F4A42F1751fB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D6125CC04B93A9673E2FB6A4A9364D7E37A177F5B3F74BE8E57701309E78085CE395F9CFE20BA7378888E2B801933E61238C46F4A42F1751fBL" TargetMode="External"/><Relationship Id="rId11" Type="http://schemas.openxmlformats.org/officeDocument/2006/relationships/hyperlink" Target="consultantplus://offline/ref=11D6125CC04B93A9673E2FB6A4A9364D7E37A177F5B3F74BE8E57701309E78085CE395F9CFE20AAA378888E2B801933E61238C46F4A42F1751fBL" TargetMode="External"/><Relationship Id="rId5" Type="http://schemas.openxmlformats.org/officeDocument/2006/relationships/hyperlink" Target="consultantplus://offline/ref=11D6125CC04B93A9673E2FB6A4A9364D7E37A177F5B3F74BE8E57701309E78085CE395F9CFE20BA7368888E2B801933E61238C46F4A42F1751fBL" TargetMode="External"/><Relationship Id="rId15" Type="http://schemas.openxmlformats.org/officeDocument/2006/relationships/hyperlink" Target="consultantplus://offline/ref=11D6125CC04B93A9673E2FB6A4A9364D7E37A177F5B3F74BE8E57701309E78085CE395F9CFE20BA4368888E2B801933E61238C46F4A42F1751fBL" TargetMode="External"/><Relationship Id="rId10" Type="http://schemas.openxmlformats.org/officeDocument/2006/relationships/hyperlink" Target="consultantplus://offline/ref=11D6125CC04B93A9673E2FB6A4A9364D7E37A177F5B3F74BE8E57701309E78085CE395F9CFE20BA6348888E2B801933E61238C46F4A42F1751fB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D6125CC04B93A9673E2FB6A4A9364D7E37A177F5B3F74BE8E57701309E78085CE395F9CFE20BA7318888E2B801933E61238C46F4A42F1751fBL" TargetMode="External"/><Relationship Id="rId14" Type="http://schemas.openxmlformats.org/officeDocument/2006/relationships/hyperlink" Target="consultantplus://offline/ref=11D6125CC04B93A9673E2FB6A4A9364D7E37A177F5B3F74BE8E57701309E78085CE395F9CFE20BA2308888E2B801933E61238C46F4A42F1751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27</cp:revision>
  <dcterms:created xsi:type="dcterms:W3CDTF">2019-12-12T08:27:00Z</dcterms:created>
  <dcterms:modified xsi:type="dcterms:W3CDTF">2019-12-24T08:06:00Z</dcterms:modified>
</cp:coreProperties>
</file>